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A9" w:rsidRPr="002210A9" w:rsidRDefault="002210A9" w:rsidP="002210A9">
      <w:pPr>
        <w:rPr>
          <w:rFonts w:ascii="Weidemann Std Book" w:hAnsi="Weidemann Std Book"/>
          <w:b/>
        </w:rPr>
      </w:pPr>
      <w:r w:rsidRPr="002210A9">
        <w:rPr>
          <w:rFonts w:ascii="Weidemann Std Book" w:hAnsi="Weidemann Std Book"/>
          <w:b/>
        </w:rPr>
        <w:t xml:space="preserve">SOMMERBRISE </w:t>
      </w:r>
    </w:p>
    <w:p w:rsidR="002210A9" w:rsidRPr="002210A9" w:rsidRDefault="002210A9" w:rsidP="002210A9">
      <w:pPr>
        <w:rPr>
          <w:rFonts w:ascii="Weidemann Std Book" w:hAnsi="Weidemann Std Book"/>
          <w:color w:val="808080" w:themeColor="background1" w:themeShade="80"/>
        </w:rPr>
      </w:pPr>
      <w:r w:rsidRPr="002210A9">
        <w:rPr>
          <w:rFonts w:ascii="Weidemann Std Book" w:hAnsi="Weidemann Std Book"/>
          <w:color w:val="808080" w:themeColor="background1" w:themeShade="80"/>
        </w:rPr>
        <w:t>erhältlich ab Juli</w:t>
      </w:r>
    </w:p>
    <w:p w:rsidR="002210A9" w:rsidRPr="002210A9" w:rsidRDefault="002210A9" w:rsidP="002210A9">
      <w:pPr>
        <w:rPr>
          <w:rFonts w:ascii="Weidemann Std Book" w:hAnsi="Weidemann Std Book"/>
        </w:rPr>
      </w:pPr>
      <w:r w:rsidRPr="002210A9">
        <w:rPr>
          <w:rFonts w:ascii="Weidemann Std Book" w:hAnsi="Weidemann Std Book"/>
        </w:rPr>
        <w:t xml:space="preserve">Sommerliches Hemdblusen-Kleid im </w:t>
      </w:r>
      <w:proofErr w:type="spellStart"/>
      <w:r w:rsidRPr="002210A9">
        <w:rPr>
          <w:rFonts w:ascii="Weidemann Std Book" w:hAnsi="Weidemann Std Book"/>
        </w:rPr>
        <w:t>Gössl</w:t>
      </w:r>
      <w:proofErr w:type="spellEnd"/>
      <w:r w:rsidRPr="002210A9">
        <w:rPr>
          <w:rFonts w:ascii="Weidemann Std Book" w:hAnsi="Weidemann Std Book"/>
        </w:rPr>
        <w:t xml:space="preserve"> Streif mit gestickter Gams, Zwirnknöp</w:t>
      </w:r>
      <w:r w:rsidRPr="002210A9">
        <w:rPr>
          <w:rFonts w:ascii="Weidemann Std Book" w:hAnsi="Weidemann Std Book"/>
        </w:rPr>
        <w:t>fen und handgenähtem Hexenstich.</w:t>
      </w:r>
      <w:r w:rsidRPr="002210A9">
        <w:rPr>
          <w:rFonts w:ascii="Weidemann Std Book" w:hAnsi="Weidemann Std Book"/>
        </w:rPr>
        <w:t xml:space="preserve"> High Heels aus feinem Veloursleder</w:t>
      </w:r>
      <w:r w:rsidRPr="002210A9">
        <w:rPr>
          <w:rFonts w:ascii="Weidemann Std Book" w:hAnsi="Weidemann Std Book"/>
        </w:rPr>
        <w:t>.</w:t>
      </w:r>
      <w:r w:rsidRPr="002210A9">
        <w:rPr>
          <w:rFonts w:ascii="Weidemann Std Book" w:hAnsi="Weidemann Std Book"/>
        </w:rPr>
        <w:t xml:space="preserve"> </w:t>
      </w:r>
    </w:p>
    <w:p w:rsidR="002210A9" w:rsidRPr="002210A9" w:rsidRDefault="002210A9">
      <w:bookmarkStart w:id="0" w:name="_GoBack"/>
      <w:bookmarkEnd w:id="0"/>
    </w:p>
    <w:sectPr w:rsidR="002210A9" w:rsidRPr="00221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210A9"/>
    <w:rsid w:val="0026014B"/>
    <w:rsid w:val="002B125A"/>
    <w:rsid w:val="002B5A8A"/>
    <w:rsid w:val="002E742D"/>
    <w:rsid w:val="003247A4"/>
    <w:rsid w:val="00416B94"/>
    <w:rsid w:val="00473FC2"/>
    <w:rsid w:val="00503BEB"/>
    <w:rsid w:val="00572757"/>
    <w:rsid w:val="00590324"/>
    <w:rsid w:val="005F09C2"/>
    <w:rsid w:val="005F3F4D"/>
    <w:rsid w:val="00630929"/>
    <w:rsid w:val="006B179E"/>
    <w:rsid w:val="006D62FF"/>
    <w:rsid w:val="00757DFC"/>
    <w:rsid w:val="00826765"/>
    <w:rsid w:val="0086071F"/>
    <w:rsid w:val="008B2AC2"/>
    <w:rsid w:val="00947D3A"/>
    <w:rsid w:val="00962509"/>
    <w:rsid w:val="00A1595B"/>
    <w:rsid w:val="00A601B7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1EB0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2020-11-26T13:17:00Z</dcterms:created>
  <dcterms:modified xsi:type="dcterms:W3CDTF">2020-11-26T13:17:00Z</dcterms:modified>
</cp:coreProperties>
</file>